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Григорян Карине Витальевна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03.06.2026 г. по делу № А65-13143/2026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Транспортное средство – Тип - легковой, марка, модель KIA RIO, 2018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год выпуска, VIN: Z94C241AAJR075844, принадлежащее должнику</w:t>
      </w:r>
      <w:r>
        <w:rPr>
          <w:rFonts w:ascii="Times New Roman" w:hAnsi="Times New Roman"/>
          <w:u w:val="single"/>
        </w:rPr>
        <w:t>-</w:t>
      </w:r>
      <w:r>
        <w:rPr>
          <w:rFonts w:ascii="Times New Roman" w:hAnsi="Times New Roman"/>
          <w:u w:val="single"/>
        </w:rPr>
        <w:t>гражданину на праве собственности и находящееся в залоге у ПАО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«БАНК УРАЛСИБ» на основании Договора № 0143-503/04213 от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14.05.2025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ПАО «Банк Уралсиб».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Татарстан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Григорян Карине Витальевна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30.09.1972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Степанакерт НКР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202-853-584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330904111022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420034, Республика Татарстан, г. Казань, ул. Декабристов, д. 119, кв. 48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Григорян Карине Витальевна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40817810650231644231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Григорян Карине Витальевны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Григорян Карине Витальевна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03.06.2026 г. по делу № А65-13143/2026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Транспортное средство – Тип - легковой, марка, модель KIA RIO, 2018 год выпуска, VIN: Z94C241AAJR075844, принадлежащее должнику-гражданину на праве собственности и находящееся в залоге у ПАО «БАНК УРАЛСИБ» на основании Договора № 0143-503/04213 от 14.05.2025 г.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Григорян Карине Витальевна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30.09.1972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Степанакерт НКР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202-853-584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330904111022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420034, Республика Татарстан, г. Казань, ул. Декабристов, д. 119, кв. 48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Григорян Карине Витальевна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40817810650231644231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Григорян Карине Витальевны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3402F7D-72A9-4300-A788-0412D999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2026-10-06T08:10:00Z</dcterms:created>
  <dcterms:modified xsi:type="dcterms:W3CDTF">2026-10-06T08:10:00Z</dcterms:modified>
</cp:coreProperties>
</file>